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22" w:rsidRPr="00967BB2" w:rsidRDefault="00F02681" w:rsidP="000A513C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</w:t>
      </w:r>
      <w:r w:rsidR="006C361B">
        <w:rPr>
          <w:rFonts w:ascii="黑体" w:eastAsia="黑体" w:hAnsi="隶书" w:hint="eastAsia"/>
          <w:b/>
          <w:color w:val="000000"/>
          <w:sz w:val="36"/>
        </w:rPr>
        <w:t>9</w:t>
      </w:r>
      <w:r w:rsidR="00843321">
        <w:rPr>
          <w:rFonts w:ascii="黑体" w:eastAsia="黑体" w:hAnsi="隶书" w:hint="eastAsia"/>
          <w:b/>
          <w:color w:val="000000"/>
          <w:sz w:val="36"/>
        </w:rPr>
        <w:t>04</w:t>
      </w:r>
      <w:r w:rsidR="006D5052">
        <w:rPr>
          <w:rFonts w:ascii="黑体" w:eastAsia="黑体" w:hAnsi="隶书" w:hint="eastAsia"/>
          <w:b/>
          <w:color w:val="000000"/>
          <w:sz w:val="36"/>
        </w:rPr>
        <w:t>25006</w:t>
      </w:r>
      <w:r w:rsidR="000A513C">
        <w:rPr>
          <w:rFonts w:ascii="黑体" w:eastAsia="黑体" w:hAnsi="隶书" w:hint="eastAsia"/>
          <w:b/>
          <w:color w:val="000000"/>
          <w:sz w:val="36"/>
        </w:rPr>
        <w:t>/</w:t>
      </w:r>
      <w:r w:rsidR="00EF35B0">
        <w:rPr>
          <w:rFonts w:ascii="黑体" w:eastAsia="黑体" w:hAnsi="隶书" w:hint="eastAsia"/>
          <w:b/>
          <w:color w:val="000000"/>
          <w:sz w:val="36"/>
        </w:rPr>
        <w:t>0</w:t>
      </w:r>
      <w:r w:rsidR="009F3AE9">
        <w:rPr>
          <w:rFonts w:ascii="黑体" w:eastAsia="黑体" w:hAnsi="隶书" w:hint="eastAsia"/>
          <w:b/>
          <w:color w:val="000000"/>
          <w:sz w:val="36"/>
        </w:rPr>
        <w:t>1</w:t>
      </w:r>
      <w:r w:rsidR="001265C5">
        <w:rPr>
          <w:rFonts w:ascii="黑体" w:eastAsia="黑体" w:hAnsi="隶书" w:hint="eastAsia"/>
          <w:b/>
          <w:color w:val="000000"/>
          <w:sz w:val="36"/>
        </w:rPr>
        <w:t xml:space="preserve">    </w:t>
      </w:r>
      <w:r w:rsidR="006D5052">
        <w:rPr>
          <w:rFonts w:ascii="黑体" w:eastAsia="黑体" w:hAnsi="宋体" w:cs="宋体" w:hint="eastAsia"/>
          <w:b/>
          <w:color w:val="000000"/>
          <w:sz w:val="36"/>
          <w:szCs w:val="36"/>
        </w:rPr>
        <w:t>转运床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6D5052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转运床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Pr="00B14C2B" w:rsidRDefault="00916E69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5560DF" w:rsidRPr="00CA3402" w:rsidRDefault="00CA3402" w:rsidP="009A42A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</w:t>
            </w:r>
            <w:r w:rsidR="00A65B3F">
              <w:rPr>
                <w:rFonts w:ascii="宋体" w:hAnsi="宋体" w:cs="宋体" w:hint="eastAsia"/>
                <w:b/>
                <w:sz w:val="24"/>
                <w:szCs w:val="24"/>
              </w:rPr>
              <w:t>基本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>要求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672D5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9672D5" w:rsidRPr="00B14C2B" w:rsidRDefault="00E94FFA" w:rsidP="002657A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4835E2" w:rsidRPr="00F46B1B" w:rsidRDefault="00786517" w:rsidP="009C4A70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可用于普通</w:t>
            </w:r>
            <w:r w:rsidR="003F2B60">
              <w:rPr>
                <w:rFonts w:hint="eastAsia"/>
                <w:szCs w:val="21"/>
              </w:rPr>
              <w:t>病房及导管室患者转运</w:t>
            </w:r>
          </w:p>
        </w:tc>
        <w:tc>
          <w:tcPr>
            <w:tcW w:w="2693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B23F60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B23F60" w:rsidRDefault="00E94FFA" w:rsidP="0078282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B23F60" w:rsidRPr="0078282C" w:rsidRDefault="003F2B60" w:rsidP="009C4A70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具有升降功能</w:t>
            </w:r>
          </w:p>
        </w:tc>
        <w:tc>
          <w:tcPr>
            <w:tcW w:w="2693" w:type="dxa"/>
            <w:vAlign w:val="center"/>
          </w:tcPr>
          <w:p w:rsidR="00B23F60" w:rsidRDefault="00B23F60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B23F60" w:rsidRDefault="00B23F60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3F2B60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3F2B60" w:rsidRDefault="003F2B60" w:rsidP="0078282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1.3</w:t>
            </w:r>
          </w:p>
        </w:tc>
        <w:tc>
          <w:tcPr>
            <w:tcW w:w="4394" w:type="dxa"/>
            <w:vAlign w:val="center"/>
          </w:tcPr>
          <w:p w:rsidR="003F2B60" w:rsidRDefault="003F2B60" w:rsidP="009C4A70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操作简单，转向灵活、良好的售后服务</w:t>
            </w:r>
          </w:p>
        </w:tc>
        <w:tc>
          <w:tcPr>
            <w:tcW w:w="2693" w:type="dxa"/>
            <w:vAlign w:val="center"/>
          </w:tcPr>
          <w:p w:rsidR="003F2B60" w:rsidRDefault="003F2B60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F2B60" w:rsidRDefault="003F2B60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2F7A7C" w:rsidRDefault="002F7A7C" w:rsidP="006D5052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21419F" w:rsidRPr="00967BB2" w:rsidRDefault="00B7253F" w:rsidP="00666AA0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19</w:t>
      </w:r>
      <w:r w:rsidR="0021419F">
        <w:rPr>
          <w:rFonts w:ascii="黑体" w:eastAsia="黑体" w:hAnsi="隶书" w:hint="eastAsia"/>
          <w:b/>
          <w:color w:val="000000"/>
          <w:sz w:val="36"/>
        </w:rPr>
        <w:t>04</w:t>
      </w:r>
      <w:r w:rsidR="006D5052">
        <w:rPr>
          <w:rFonts w:ascii="黑体" w:eastAsia="黑体" w:hAnsi="隶书" w:hint="eastAsia"/>
          <w:b/>
          <w:color w:val="000000"/>
          <w:sz w:val="36"/>
        </w:rPr>
        <w:t>25006</w:t>
      </w:r>
      <w:r w:rsidR="0021419F">
        <w:rPr>
          <w:rFonts w:ascii="黑体" w:eastAsia="黑体" w:hAnsi="隶书" w:hint="eastAsia"/>
          <w:b/>
          <w:color w:val="000000"/>
          <w:sz w:val="36"/>
        </w:rPr>
        <w:t>/0</w:t>
      </w:r>
      <w:r w:rsidR="00EB76C9">
        <w:rPr>
          <w:rFonts w:ascii="黑体" w:eastAsia="黑体" w:hAnsi="隶书" w:hint="eastAsia"/>
          <w:b/>
          <w:color w:val="000000"/>
          <w:sz w:val="36"/>
        </w:rPr>
        <w:t>2</w:t>
      </w:r>
      <w:r w:rsidR="0021419F">
        <w:rPr>
          <w:rFonts w:ascii="黑体" w:eastAsia="黑体" w:hAnsi="隶书" w:hint="eastAsia"/>
          <w:b/>
          <w:color w:val="000000"/>
          <w:sz w:val="36"/>
        </w:rPr>
        <w:t xml:space="preserve"> </w:t>
      </w:r>
      <w:r w:rsidR="006D5052">
        <w:rPr>
          <w:rFonts w:ascii="黑体" w:eastAsia="黑体" w:hAnsi="隶书" w:hint="eastAsia"/>
          <w:b/>
          <w:color w:val="000000"/>
          <w:sz w:val="36"/>
        </w:rPr>
        <w:t>过床易</w:t>
      </w:r>
      <w:r w:rsidR="0021419F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21419F" w:rsidRPr="004427B7" w:rsidRDefault="0021419F" w:rsidP="0021419F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6D5052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过床易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21419F" w:rsidTr="004F747D">
        <w:trPr>
          <w:trHeight w:val="510"/>
          <w:jc w:val="center"/>
        </w:trPr>
        <w:tc>
          <w:tcPr>
            <w:tcW w:w="964" w:type="dxa"/>
            <w:vAlign w:val="center"/>
          </w:tcPr>
          <w:p w:rsidR="0021419F" w:rsidRDefault="0021419F" w:rsidP="004F747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21419F" w:rsidRDefault="0021419F" w:rsidP="004F747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21419F" w:rsidRDefault="0021419F" w:rsidP="004F747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21419F" w:rsidRDefault="0021419F" w:rsidP="004F747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21419F" w:rsidTr="004F747D">
        <w:trPr>
          <w:trHeight w:val="510"/>
          <w:jc w:val="center"/>
        </w:trPr>
        <w:tc>
          <w:tcPr>
            <w:tcW w:w="964" w:type="dxa"/>
            <w:vAlign w:val="center"/>
          </w:tcPr>
          <w:p w:rsidR="0021419F" w:rsidRPr="00B14C2B" w:rsidRDefault="0021419F" w:rsidP="004F747D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21419F" w:rsidRPr="00CA3402" w:rsidRDefault="0021419F" w:rsidP="003016BB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</w:t>
            </w:r>
            <w:r w:rsidR="003016BB">
              <w:rPr>
                <w:rFonts w:ascii="宋体" w:hAnsi="宋体" w:cs="宋体" w:hint="eastAsia"/>
                <w:b/>
                <w:sz w:val="24"/>
                <w:szCs w:val="24"/>
              </w:rPr>
              <w:t>基本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>要求</w:t>
            </w:r>
          </w:p>
        </w:tc>
        <w:tc>
          <w:tcPr>
            <w:tcW w:w="2693" w:type="dxa"/>
            <w:vAlign w:val="center"/>
          </w:tcPr>
          <w:p w:rsidR="0021419F" w:rsidRDefault="0021419F" w:rsidP="004F747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21419F" w:rsidRDefault="0021419F" w:rsidP="004F747D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21419F" w:rsidTr="004F747D">
        <w:trPr>
          <w:trHeight w:val="510"/>
          <w:jc w:val="center"/>
        </w:trPr>
        <w:tc>
          <w:tcPr>
            <w:tcW w:w="964" w:type="dxa"/>
            <w:vAlign w:val="center"/>
          </w:tcPr>
          <w:p w:rsidR="0021419F" w:rsidRPr="00B14C2B" w:rsidRDefault="0021419F" w:rsidP="004F747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21419F" w:rsidRPr="003016BB" w:rsidRDefault="003F2B60" w:rsidP="003F2B60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可用于普通病房及导管室</w:t>
            </w:r>
          </w:p>
        </w:tc>
        <w:tc>
          <w:tcPr>
            <w:tcW w:w="2693" w:type="dxa"/>
            <w:vAlign w:val="center"/>
          </w:tcPr>
          <w:p w:rsidR="0021419F" w:rsidRDefault="0021419F" w:rsidP="004F747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21419F" w:rsidRDefault="0021419F" w:rsidP="004F747D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3F2B60" w:rsidTr="004F747D">
        <w:trPr>
          <w:trHeight w:val="510"/>
          <w:jc w:val="center"/>
        </w:trPr>
        <w:tc>
          <w:tcPr>
            <w:tcW w:w="964" w:type="dxa"/>
            <w:vAlign w:val="center"/>
          </w:tcPr>
          <w:p w:rsidR="003F2B60" w:rsidRDefault="003F2B60" w:rsidP="004F747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3F2B60" w:rsidRDefault="003F2B60" w:rsidP="003F2B60"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操作简单、良好的售后服务</w:t>
            </w:r>
          </w:p>
        </w:tc>
        <w:tc>
          <w:tcPr>
            <w:tcW w:w="2693" w:type="dxa"/>
            <w:vAlign w:val="center"/>
          </w:tcPr>
          <w:p w:rsidR="003F2B60" w:rsidRDefault="003F2B60" w:rsidP="004F747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F2B60" w:rsidRDefault="003F2B60" w:rsidP="004F747D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6D5052" w:rsidRDefault="006D5052" w:rsidP="006D5052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6D5052" w:rsidRPr="00967BB2" w:rsidRDefault="006D5052" w:rsidP="006D5052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190425006/03</w:t>
      </w:r>
      <w:r w:rsidR="00786517">
        <w:rPr>
          <w:rFonts w:ascii="黑体" w:eastAsia="黑体" w:hAnsi="隶书" w:hint="eastAsia"/>
          <w:b/>
          <w:color w:val="000000"/>
          <w:sz w:val="36"/>
        </w:rPr>
        <w:t xml:space="preserve">  </w:t>
      </w:r>
      <w:r>
        <w:rPr>
          <w:rFonts w:ascii="黑体" w:eastAsia="黑体" w:hAnsi="隶书" w:hint="eastAsia"/>
          <w:b/>
          <w:color w:val="000000"/>
          <w:sz w:val="36"/>
        </w:rPr>
        <w:t xml:space="preserve"> 输尿管</w:t>
      </w:r>
      <w:r w:rsidR="00786517">
        <w:rPr>
          <w:rFonts w:ascii="黑体" w:eastAsia="黑体" w:hAnsi="隶书" w:hint="eastAsia"/>
          <w:b/>
          <w:color w:val="000000"/>
          <w:sz w:val="36"/>
        </w:rPr>
        <w:t>软</w:t>
      </w:r>
      <w:r>
        <w:rPr>
          <w:rFonts w:ascii="黑体" w:eastAsia="黑体" w:hAnsi="隶书" w:hint="eastAsia"/>
          <w:b/>
          <w:color w:val="000000"/>
          <w:sz w:val="36"/>
        </w:rPr>
        <w:t>镜维保基本要求</w:t>
      </w:r>
    </w:p>
    <w:p w:rsidR="006D5052" w:rsidRPr="004427B7" w:rsidRDefault="006D5052" w:rsidP="006D505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输尿管</w:t>
      </w:r>
      <w:r w:rsidR="00786517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软</w:t>
      </w:r>
      <w:r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镜维保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6D5052" w:rsidTr="00ED5296">
        <w:trPr>
          <w:trHeight w:val="510"/>
          <w:jc w:val="center"/>
        </w:trPr>
        <w:tc>
          <w:tcPr>
            <w:tcW w:w="964" w:type="dxa"/>
            <w:vAlign w:val="center"/>
          </w:tcPr>
          <w:p w:rsidR="006D5052" w:rsidRDefault="006D5052" w:rsidP="00ED529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6D5052" w:rsidRDefault="006D5052" w:rsidP="00ED529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6D5052" w:rsidRDefault="006D5052" w:rsidP="00ED529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6D5052" w:rsidRDefault="006D5052" w:rsidP="00ED529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6D5052" w:rsidTr="00ED5296">
        <w:trPr>
          <w:trHeight w:val="510"/>
          <w:jc w:val="center"/>
        </w:trPr>
        <w:tc>
          <w:tcPr>
            <w:tcW w:w="964" w:type="dxa"/>
            <w:vAlign w:val="center"/>
          </w:tcPr>
          <w:p w:rsidR="006D5052" w:rsidRPr="00B14C2B" w:rsidRDefault="006D5052" w:rsidP="00ED5296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6D5052" w:rsidRPr="00CA3402" w:rsidRDefault="006D5052" w:rsidP="00ED529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设备基本要求</w:t>
            </w:r>
          </w:p>
        </w:tc>
        <w:tc>
          <w:tcPr>
            <w:tcW w:w="2693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6D5052" w:rsidTr="00ED5296">
        <w:trPr>
          <w:trHeight w:val="510"/>
          <w:jc w:val="center"/>
        </w:trPr>
        <w:tc>
          <w:tcPr>
            <w:tcW w:w="964" w:type="dxa"/>
            <w:vAlign w:val="center"/>
          </w:tcPr>
          <w:p w:rsidR="006D5052" w:rsidRPr="00B14C2B" w:rsidRDefault="006D5052" w:rsidP="00ED52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6D5052" w:rsidRPr="003016BB" w:rsidRDefault="009E2F77" w:rsidP="00ED5296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维修后需保证清晰度</w:t>
            </w:r>
          </w:p>
        </w:tc>
        <w:tc>
          <w:tcPr>
            <w:tcW w:w="2693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6D5052" w:rsidTr="00ED5296">
        <w:trPr>
          <w:trHeight w:val="510"/>
          <w:jc w:val="center"/>
        </w:trPr>
        <w:tc>
          <w:tcPr>
            <w:tcW w:w="964" w:type="dxa"/>
            <w:vAlign w:val="center"/>
          </w:tcPr>
          <w:p w:rsidR="006D5052" w:rsidRDefault="006D5052" w:rsidP="00ED52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6D5052" w:rsidRPr="003016BB" w:rsidRDefault="009E2F77" w:rsidP="009E2F77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维修周期短，维护后可正常使用不少于30例手术</w:t>
            </w:r>
          </w:p>
        </w:tc>
        <w:tc>
          <w:tcPr>
            <w:tcW w:w="2693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6D5052" w:rsidRDefault="006D5052" w:rsidP="006D5052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696FD6" w:rsidRDefault="00696FD6" w:rsidP="006D5052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6D5052" w:rsidRPr="00967BB2" w:rsidRDefault="006D5052" w:rsidP="006D5052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lastRenderedPageBreak/>
        <w:t>190425006/04     旋转蒸发仪基本要求</w:t>
      </w:r>
    </w:p>
    <w:p w:rsidR="006D5052" w:rsidRPr="004427B7" w:rsidRDefault="006D5052" w:rsidP="006D505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旋转蒸发仪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6D5052" w:rsidTr="00ED5296">
        <w:trPr>
          <w:trHeight w:val="510"/>
          <w:jc w:val="center"/>
        </w:trPr>
        <w:tc>
          <w:tcPr>
            <w:tcW w:w="964" w:type="dxa"/>
            <w:vAlign w:val="center"/>
          </w:tcPr>
          <w:p w:rsidR="006D5052" w:rsidRDefault="006D5052" w:rsidP="00ED529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6D5052" w:rsidRDefault="006D5052" w:rsidP="00ED529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6D5052" w:rsidRDefault="006D5052" w:rsidP="00ED529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6D5052" w:rsidRDefault="006D5052" w:rsidP="00ED529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6D5052" w:rsidTr="00ED5296">
        <w:trPr>
          <w:trHeight w:val="510"/>
          <w:jc w:val="center"/>
        </w:trPr>
        <w:tc>
          <w:tcPr>
            <w:tcW w:w="964" w:type="dxa"/>
            <w:vAlign w:val="center"/>
          </w:tcPr>
          <w:p w:rsidR="006D5052" w:rsidRPr="00B14C2B" w:rsidRDefault="006D5052" w:rsidP="00ED5296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6D5052" w:rsidRPr="00CA3402" w:rsidRDefault="006D5052" w:rsidP="00ED529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设备基本要求</w:t>
            </w:r>
          </w:p>
        </w:tc>
        <w:tc>
          <w:tcPr>
            <w:tcW w:w="2693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6D5052" w:rsidTr="00ED5296">
        <w:trPr>
          <w:trHeight w:val="510"/>
          <w:jc w:val="center"/>
        </w:trPr>
        <w:tc>
          <w:tcPr>
            <w:tcW w:w="964" w:type="dxa"/>
            <w:vAlign w:val="center"/>
          </w:tcPr>
          <w:p w:rsidR="006D5052" w:rsidRPr="00B14C2B" w:rsidRDefault="006D5052" w:rsidP="00ED52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6D5052" w:rsidRPr="003016BB" w:rsidRDefault="009E2F77" w:rsidP="00ED5296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可用于各种提取溶剂的浓缩</w:t>
            </w:r>
          </w:p>
        </w:tc>
        <w:tc>
          <w:tcPr>
            <w:tcW w:w="2693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6D5052" w:rsidTr="00ED5296">
        <w:trPr>
          <w:trHeight w:val="510"/>
          <w:jc w:val="center"/>
        </w:trPr>
        <w:tc>
          <w:tcPr>
            <w:tcW w:w="964" w:type="dxa"/>
            <w:vAlign w:val="center"/>
          </w:tcPr>
          <w:p w:rsidR="006D5052" w:rsidRDefault="006D5052" w:rsidP="00ED52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6D5052" w:rsidRPr="009E2F77" w:rsidRDefault="009E2F77" w:rsidP="00ED5296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9E2F77">
              <w:rPr>
                <w:rFonts w:hint="eastAsia"/>
                <w:sz w:val="24"/>
                <w:szCs w:val="24"/>
              </w:rPr>
              <w:t>良好的售后服务</w:t>
            </w:r>
          </w:p>
        </w:tc>
        <w:tc>
          <w:tcPr>
            <w:tcW w:w="2693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6D5052" w:rsidRDefault="006D5052" w:rsidP="006D5052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6D5052" w:rsidRPr="00967BB2" w:rsidRDefault="006D5052" w:rsidP="006D5052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190425006/05     乳管镜基本要求</w:t>
      </w:r>
    </w:p>
    <w:p w:rsidR="006D5052" w:rsidRPr="004427B7" w:rsidRDefault="006D5052" w:rsidP="006D505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乳管镜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6D5052" w:rsidTr="00ED5296">
        <w:trPr>
          <w:trHeight w:val="510"/>
          <w:jc w:val="center"/>
        </w:trPr>
        <w:tc>
          <w:tcPr>
            <w:tcW w:w="964" w:type="dxa"/>
            <w:vAlign w:val="center"/>
          </w:tcPr>
          <w:p w:rsidR="006D5052" w:rsidRDefault="006D5052" w:rsidP="00ED529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6D5052" w:rsidRDefault="006D5052" w:rsidP="00ED529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6D5052" w:rsidRDefault="006D5052" w:rsidP="00ED529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6D5052" w:rsidRDefault="006D5052" w:rsidP="00ED529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6D5052" w:rsidTr="00ED5296">
        <w:trPr>
          <w:trHeight w:val="510"/>
          <w:jc w:val="center"/>
        </w:trPr>
        <w:tc>
          <w:tcPr>
            <w:tcW w:w="964" w:type="dxa"/>
            <w:vAlign w:val="center"/>
          </w:tcPr>
          <w:p w:rsidR="006D5052" w:rsidRPr="00B14C2B" w:rsidRDefault="006D5052" w:rsidP="00ED5296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6D5052" w:rsidRPr="00CA3402" w:rsidRDefault="006D5052" w:rsidP="00ED529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设备基本要求</w:t>
            </w:r>
          </w:p>
        </w:tc>
        <w:tc>
          <w:tcPr>
            <w:tcW w:w="2693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6D5052" w:rsidTr="00ED5296">
        <w:trPr>
          <w:trHeight w:val="510"/>
          <w:jc w:val="center"/>
        </w:trPr>
        <w:tc>
          <w:tcPr>
            <w:tcW w:w="964" w:type="dxa"/>
            <w:vAlign w:val="center"/>
          </w:tcPr>
          <w:p w:rsidR="006D5052" w:rsidRPr="00B14C2B" w:rsidRDefault="006D5052" w:rsidP="00ED52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6D5052" w:rsidRPr="003016BB" w:rsidRDefault="00D64584" w:rsidP="00ED5296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可用于乳腺导管疾病的检查与诊断、瘤体定位、局部给药及疏通治疗、组织活检</w:t>
            </w:r>
          </w:p>
        </w:tc>
        <w:tc>
          <w:tcPr>
            <w:tcW w:w="2693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6D5052" w:rsidTr="00ED5296">
        <w:trPr>
          <w:trHeight w:val="510"/>
          <w:jc w:val="center"/>
        </w:trPr>
        <w:tc>
          <w:tcPr>
            <w:tcW w:w="964" w:type="dxa"/>
            <w:vAlign w:val="center"/>
          </w:tcPr>
          <w:p w:rsidR="006D5052" w:rsidRDefault="006D5052" w:rsidP="00ED52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6D5052" w:rsidRPr="003016BB" w:rsidRDefault="00D64584" w:rsidP="00ED5296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可用于乳头溢</w:t>
            </w:r>
            <w:r w:rsidR="00A35E12">
              <w:rPr>
                <w:rFonts w:ascii="宋体" w:hAnsi="宋体" w:cs="宋体" w:hint="eastAsia"/>
                <w:sz w:val="24"/>
                <w:szCs w:val="24"/>
              </w:rPr>
              <w:t>液患者的诊断及软管内癌的诊断</w:t>
            </w:r>
          </w:p>
        </w:tc>
        <w:tc>
          <w:tcPr>
            <w:tcW w:w="2693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6D5052" w:rsidRDefault="006D5052" w:rsidP="006D5052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6D5052" w:rsidRPr="00967BB2" w:rsidRDefault="006D5052" w:rsidP="006D5052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190425006/0</w:t>
      </w:r>
      <w:r w:rsidR="006B240B">
        <w:rPr>
          <w:rFonts w:ascii="黑体" w:eastAsia="黑体" w:hAnsi="隶书" w:hint="eastAsia"/>
          <w:b/>
          <w:color w:val="000000"/>
          <w:sz w:val="36"/>
        </w:rPr>
        <w:t>6</w:t>
      </w:r>
      <w:r>
        <w:rPr>
          <w:rFonts w:ascii="黑体" w:eastAsia="黑体" w:hAnsi="隶书" w:hint="eastAsia"/>
          <w:b/>
          <w:color w:val="000000"/>
          <w:sz w:val="36"/>
        </w:rPr>
        <w:t xml:space="preserve">     口腔综合治疗台基本要求</w:t>
      </w:r>
    </w:p>
    <w:p w:rsidR="006D5052" w:rsidRPr="004427B7" w:rsidRDefault="006D5052" w:rsidP="006D505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口腔综合治疗台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6D5052" w:rsidTr="00ED5296">
        <w:trPr>
          <w:trHeight w:val="510"/>
          <w:jc w:val="center"/>
        </w:trPr>
        <w:tc>
          <w:tcPr>
            <w:tcW w:w="964" w:type="dxa"/>
            <w:vAlign w:val="center"/>
          </w:tcPr>
          <w:p w:rsidR="006D5052" w:rsidRDefault="006D5052" w:rsidP="00ED529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6D5052" w:rsidRDefault="006D5052" w:rsidP="00ED529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6D5052" w:rsidRDefault="006D5052" w:rsidP="00ED529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6D5052" w:rsidRDefault="006D5052" w:rsidP="00ED529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6D5052" w:rsidTr="00ED5296">
        <w:trPr>
          <w:trHeight w:val="510"/>
          <w:jc w:val="center"/>
        </w:trPr>
        <w:tc>
          <w:tcPr>
            <w:tcW w:w="964" w:type="dxa"/>
            <w:vAlign w:val="center"/>
          </w:tcPr>
          <w:p w:rsidR="006D5052" w:rsidRPr="00B14C2B" w:rsidRDefault="006D5052" w:rsidP="00ED5296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6D5052" w:rsidRPr="00CA3402" w:rsidRDefault="006D5052" w:rsidP="00ED529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设备基本要求</w:t>
            </w:r>
          </w:p>
        </w:tc>
        <w:tc>
          <w:tcPr>
            <w:tcW w:w="2693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6D5052" w:rsidTr="00ED5296">
        <w:trPr>
          <w:trHeight w:val="510"/>
          <w:jc w:val="center"/>
        </w:trPr>
        <w:tc>
          <w:tcPr>
            <w:tcW w:w="964" w:type="dxa"/>
            <w:vAlign w:val="center"/>
          </w:tcPr>
          <w:p w:rsidR="006D5052" w:rsidRPr="00B14C2B" w:rsidRDefault="006D5052" w:rsidP="00ED52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6D5052" w:rsidRPr="003016BB" w:rsidRDefault="00D64584" w:rsidP="00ED5296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可用于口腔科开展各个治疗项目及门诊手术</w:t>
            </w:r>
          </w:p>
        </w:tc>
        <w:tc>
          <w:tcPr>
            <w:tcW w:w="2693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6D5052" w:rsidTr="00ED5296">
        <w:trPr>
          <w:trHeight w:val="510"/>
          <w:jc w:val="center"/>
        </w:trPr>
        <w:tc>
          <w:tcPr>
            <w:tcW w:w="964" w:type="dxa"/>
            <w:vAlign w:val="center"/>
          </w:tcPr>
          <w:p w:rsidR="006D5052" w:rsidRDefault="006D5052" w:rsidP="00ED52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6D5052" w:rsidRPr="003016BB" w:rsidRDefault="00D64584" w:rsidP="00D64584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需配备医生用椅、光固化灯、NSK手机</w:t>
            </w:r>
          </w:p>
        </w:tc>
        <w:tc>
          <w:tcPr>
            <w:tcW w:w="2693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D5052" w:rsidRDefault="006D5052" w:rsidP="00ED5296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6D5052" w:rsidRDefault="006D5052" w:rsidP="006D5052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540C51" w:rsidRDefault="00540C51" w:rsidP="002F7A7C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sectPr w:rsidR="00540C51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AB6D9F"/>
    <w:multiLevelType w:val="multilevel"/>
    <w:tmpl w:val="07AB6D9F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）"/>
      <w:lvlJc w:val="left"/>
      <w:pPr>
        <w:ind w:left="8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5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0D6180B"/>
    <w:multiLevelType w:val="hybridMultilevel"/>
    <w:tmpl w:val="407AFC44"/>
    <w:lvl w:ilvl="0" w:tplc="60F0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83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67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A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CC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E7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C3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20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A21387"/>
    <w:multiLevelType w:val="hybridMultilevel"/>
    <w:tmpl w:val="3EC455A2"/>
    <w:lvl w:ilvl="0" w:tplc="8C90D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8EF0272"/>
    <w:multiLevelType w:val="multilevel"/>
    <w:tmpl w:val="28EF027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0">
    <w:nsid w:val="2C0B68DD"/>
    <w:multiLevelType w:val="hybridMultilevel"/>
    <w:tmpl w:val="48508662"/>
    <w:lvl w:ilvl="0" w:tplc="0A1C2E5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13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14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5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6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6"/>
  </w:num>
  <w:num w:numId="2">
    <w:abstractNumId w:val="14"/>
  </w:num>
  <w:num w:numId="3">
    <w:abstractNumId w:val="17"/>
  </w:num>
  <w:num w:numId="4">
    <w:abstractNumId w:val="2"/>
  </w:num>
  <w:num w:numId="5">
    <w:abstractNumId w:val="12"/>
  </w:num>
  <w:num w:numId="6">
    <w:abstractNumId w:val="13"/>
  </w:num>
  <w:num w:numId="7">
    <w:abstractNumId w:val="0"/>
  </w:num>
  <w:num w:numId="8">
    <w:abstractNumId w:val="4"/>
  </w:num>
  <w:num w:numId="9">
    <w:abstractNumId w:val="9"/>
  </w:num>
  <w:num w:numId="10">
    <w:abstractNumId w:val="5"/>
  </w:num>
  <w:num w:numId="11">
    <w:abstractNumId w:val="11"/>
  </w:num>
  <w:num w:numId="12">
    <w:abstractNumId w:val="15"/>
  </w:num>
  <w:num w:numId="13">
    <w:abstractNumId w:val="1"/>
  </w:num>
  <w:num w:numId="14">
    <w:abstractNumId w:val="6"/>
  </w:num>
  <w:num w:numId="15">
    <w:abstractNumId w:val="7"/>
  </w:num>
  <w:num w:numId="16">
    <w:abstractNumId w:val="8"/>
  </w:num>
  <w:num w:numId="17">
    <w:abstractNumId w:val="3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14D00"/>
    <w:rsid w:val="00023A1D"/>
    <w:rsid w:val="00026F98"/>
    <w:rsid w:val="000367D3"/>
    <w:rsid w:val="00040195"/>
    <w:rsid w:val="000512EA"/>
    <w:rsid w:val="0005349D"/>
    <w:rsid w:val="00060E1D"/>
    <w:rsid w:val="00062ABD"/>
    <w:rsid w:val="00080983"/>
    <w:rsid w:val="00096777"/>
    <w:rsid w:val="000976D2"/>
    <w:rsid w:val="000A513C"/>
    <w:rsid w:val="000B01A9"/>
    <w:rsid w:val="000B5D8D"/>
    <w:rsid w:val="000B7B06"/>
    <w:rsid w:val="000C7D12"/>
    <w:rsid w:val="000D11D6"/>
    <w:rsid w:val="000E52F7"/>
    <w:rsid w:val="000E5634"/>
    <w:rsid w:val="000E752E"/>
    <w:rsid w:val="000F18A0"/>
    <w:rsid w:val="000F3E35"/>
    <w:rsid w:val="00101C50"/>
    <w:rsid w:val="0010615C"/>
    <w:rsid w:val="001243DB"/>
    <w:rsid w:val="001265C5"/>
    <w:rsid w:val="00136BFF"/>
    <w:rsid w:val="0015107F"/>
    <w:rsid w:val="00160F30"/>
    <w:rsid w:val="00172941"/>
    <w:rsid w:val="00174114"/>
    <w:rsid w:val="001804E5"/>
    <w:rsid w:val="001848E9"/>
    <w:rsid w:val="0019032E"/>
    <w:rsid w:val="001A422C"/>
    <w:rsid w:val="001A498C"/>
    <w:rsid w:val="001A5A04"/>
    <w:rsid w:val="001A6860"/>
    <w:rsid w:val="001B7B7C"/>
    <w:rsid w:val="001C6534"/>
    <w:rsid w:val="001E2CB0"/>
    <w:rsid w:val="001E2F76"/>
    <w:rsid w:val="001E3FA5"/>
    <w:rsid w:val="001F708D"/>
    <w:rsid w:val="002032A2"/>
    <w:rsid w:val="00203543"/>
    <w:rsid w:val="0021419F"/>
    <w:rsid w:val="00216143"/>
    <w:rsid w:val="00217D99"/>
    <w:rsid w:val="00221E0D"/>
    <w:rsid w:val="00224C42"/>
    <w:rsid w:val="0022526C"/>
    <w:rsid w:val="0022529A"/>
    <w:rsid w:val="00225411"/>
    <w:rsid w:val="00226555"/>
    <w:rsid w:val="002276C3"/>
    <w:rsid w:val="0022785F"/>
    <w:rsid w:val="0023247F"/>
    <w:rsid w:val="00241E33"/>
    <w:rsid w:val="00242F83"/>
    <w:rsid w:val="00262D92"/>
    <w:rsid w:val="00266DD1"/>
    <w:rsid w:val="002B048B"/>
    <w:rsid w:val="002B3488"/>
    <w:rsid w:val="002B3BAA"/>
    <w:rsid w:val="002B639E"/>
    <w:rsid w:val="002C2AF6"/>
    <w:rsid w:val="002C5E7D"/>
    <w:rsid w:val="002D443A"/>
    <w:rsid w:val="002F7A7C"/>
    <w:rsid w:val="003016BB"/>
    <w:rsid w:val="00310CEE"/>
    <w:rsid w:val="00311E2E"/>
    <w:rsid w:val="0031647C"/>
    <w:rsid w:val="00316D99"/>
    <w:rsid w:val="003217D7"/>
    <w:rsid w:val="00333CB1"/>
    <w:rsid w:val="00344916"/>
    <w:rsid w:val="00346EC1"/>
    <w:rsid w:val="00347F8E"/>
    <w:rsid w:val="0037347B"/>
    <w:rsid w:val="0037474F"/>
    <w:rsid w:val="00376712"/>
    <w:rsid w:val="0037683A"/>
    <w:rsid w:val="00376B63"/>
    <w:rsid w:val="00377F9D"/>
    <w:rsid w:val="003924CA"/>
    <w:rsid w:val="00392A45"/>
    <w:rsid w:val="00396978"/>
    <w:rsid w:val="003A7513"/>
    <w:rsid w:val="003B19A9"/>
    <w:rsid w:val="003B786E"/>
    <w:rsid w:val="003B7E64"/>
    <w:rsid w:val="003C5E80"/>
    <w:rsid w:val="003D199B"/>
    <w:rsid w:val="003D77B5"/>
    <w:rsid w:val="003E0776"/>
    <w:rsid w:val="003E14D5"/>
    <w:rsid w:val="003E2B4F"/>
    <w:rsid w:val="003F2B60"/>
    <w:rsid w:val="003F3156"/>
    <w:rsid w:val="003F5DCB"/>
    <w:rsid w:val="003F6A09"/>
    <w:rsid w:val="003F708F"/>
    <w:rsid w:val="003F71AE"/>
    <w:rsid w:val="004116A6"/>
    <w:rsid w:val="00414142"/>
    <w:rsid w:val="00420CD4"/>
    <w:rsid w:val="00421B1C"/>
    <w:rsid w:val="00426966"/>
    <w:rsid w:val="00436262"/>
    <w:rsid w:val="00442315"/>
    <w:rsid w:val="004427B7"/>
    <w:rsid w:val="00445A3E"/>
    <w:rsid w:val="00450BB2"/>
    <w:rsid w:val="00472969"/>
    <w:rsid w:val="0047359E"/>
    <w:rsid w:val="004810DE"/>
    <w:rsid w:val="004835E2"/>
    <w:rsid w:val="0048633F"/>
    <w:rsid w:val="004B1308"/>
    <w:rsid w:val="004B2EC6"/>
    <w:rsid w:val="004B487B"/>
    <w:rsid w:val="004B6743"/>
    <w:rsid w:val="004C5E21"/>
    <w:rsid w:val="004C77D0"/>
    <w:rsid w:val="004E2453"/>
    <w:rsid w:val="004E6A75"/>
    <w:rsid w:val="004E763A"/>
    <w:rsid w:val="004F1F70"/>
    <w:rsid w:val="00504439"/>
    <w:rsid w:val="00511966"/>
    <w:rsid w:val="0052106E"/>
    <w:rsid w:val="00536042"/>
    <w:rsid w:val="00537063"/>
    <w:rsid w:val="005408A4"/>
    <w:rsid w:val="00540C51"/>
    <w:rsid w:val="00552F2D"/>
    <w:rsid w:val="005539C8"/>
    <w:rsid w:val="00553BAF"/>
    <w:rsid w:val="005560DF"/>
    <w:rsid w:val="005627FD"/>
    <w:rsid w:val="00571960"/>
    <w:rsid w:val="0059086F"/>
    <w:rsid w:val="00591E9D"/>
    <w:rsid w:val="00591FAA"/>
    <w:rsid w:val="00592FAA"/>
    <w:rsid w:val="005A2753"/>
    <w:rsid w:val="005A6446"/>
    <w:rsid w:val="005C7009"/>
    <w:rsid w:val="005D57E8"/>
    <w:rsid w:val="005E04F0"/>
    <w:rsid w:val="005E1745"/>
    <w:rsid w:val="005E227E"/>
    <w:rsid w:val="005E7C9C"/>
    <w:rsid w:val="005F24F5"/>
    <w:rsid w:val="005F5524"/>
    <w:rsid w:val="00601AC5"/>
    <w:rsid w:val="006069BF"/>
    <w:rsid w:val="0061413A"/>
    <w:rsid w:val="00617636"/>
    <w:rsid w:val="00621032"/>
    <w:rsid w:val="00621351"/>
    <w:rsid w:val="00622136"/>
    <w:rsid w:val="0063100B"/>
    <w:rsid w:val="00632015"/>
    <w:rsid w:val="00642AD8"/>
    <w:rsid w:val="00642B1D"/>
    <w:rsid w:val="00644114"/>
    <w:rsid w:val="00651E85"/>
    <w:rsid w:val="00655147"/>
    <w:rsid w:val="00656616"/>
    <w:rsid w:val="00666AA0"/>
    <w:rsid w:val="006711AE"/>
    <w:rsid w:val="00680C4A"/>
    <w:rsid w:val="00682630"/>
    <w:rsid w:val="006827C9"/>
    <w:rsid w:val="00696FD6"/>
    <w:rsid w:val="006A1205"/>
    <w:rsid w:val="006A7F8E"/>
    <w:rsid w:val="006B240B"/>
    <w:rsid w:val="006C361B"/>
    <w:rsid w:val="006D2162"/>
    <w:rsid w:val="006D49E3"/>
    <w:rsid w:val="006D4DA3"/>
    <w:rsid w:val="006D5052"/>
    <w:rsid w:val="006E59A9"/>
    <w:rsid w:val="006F2FB8"/>
    <w:rsid w:val="00700877"/>
    <w:rsid w:val="00707D3D"/>
    <w:rsid w:val="00713235"/>
    <w:rsid w:val="00726C96"/>
    <w:rsid w:val="00734816"/>
    <w:rsid w:val="00737811"/>
    <w:rsid w:val="00740BFA"/>
    <w:rsid w:val="00742B88"/>
    <w:rsid w:val="00742D02"/>
    <w:rsid w:val="00745032"/>
    <w:rsid w:val="00756245"/>
    <w:rsid w:val="007666AE"/>
    <w:rsid w:val="00766B40"/>
    <w:rsid w:val="00775C95"/>
    <w:rsid w:val="0078265F"/>
    <w:rsid w:val="0078282C"/>
    <w:rsid w:val="00785C41"/>
    <w:rsid w:val="00786517"/>
    <w:rsid w:val="0079065B"/>
    <w:rsid w:val="00796DA3"/>
    <w:rsid w:val="007A365D"/>
    <w:rsid w:val="007B18F9"/>
    <w:rsid w:val="007B392B"/>
    <w:rsid w:val="007B7DAB"/>
    <w:rsid w:val="007D09D3"/>
    <w:rsid w:val="007E3595"/>
    <w:rsid w:val="007E45A0"/>
    <w:rsid w:val="007F40CC"/>
    <w:rsid w:val="007F76CD"/>
    <w:rsid w:val="00810874"/>
    <w:rsid w:val="00813C4E"/>
    <w:rsid w:val="00816FDD"/>
    <w:rsid w:val="00831461"/>
    <w:rsid w:val="00837B93"/>
    <w:rsid w:val="00843321"/>
    <w:rsid w:val="00846459"/>
    <w:rsid w:val="00861516"/>
    <w:rsid w:val="00864AA6"/>
    <w:rsid w:val="00865C9B"/>
    <w:rsid w:val="008676BF"/>
    <w:rsid w:val="00870E2A"/>
    <w:rsid w:val="008841EB"/>
    <w:rsid w:val="0089000F"/>
    <w:rsid w:val="00890882"/>
    <w:rsid w:val="008A051E"/>
    <w:rsid w:val="008A3C8F"/>
    <w:rsid w:val="008A6CE4"/>
    <w:rsid w:val="008C295C"/>
    <w:rsid w:val="008D3C86"/>
    <w:rsid w:val="008E3B1A"/>
    <w:rsid w:val="008E52B8"/>
    <w:rsid w:val="0091428B"/>
    <w:rsid w:val="00916E69"/>
    <w:rsid w:val="00927CE7"/>
    <w:rsid w:val="00935ADC"/>
    <w:rsid w:val="009422D0"/>
    <w:rsid w:val="00942CA1"/>
    <w:rsid w:val="00943973"/>
    <w:rsid w:val="00944BA6"/>
    <w:rsid w:val="00955602"/>
    <w:rsid w:val="00964F78"/>
    <w:rsid w:val="009672D5"/>
    <w:rsid w:val="00967BB2"/>
    <w:rsid w:val="009803A6"/>
    <w:rsid w:val="009817C3"/>
    <w:rsid w:val="00983AAE"/>
    <w:rsid w:val="00983E74"/>
    <w:rsid w:val="0098523A"/>
    <w:rsid w:val="00992E74"/>
    <w:rsid w:val="009A2211"/>
    <w:rsid w:val="009A3644"/>
    <w:rsid w:val="009A42A6"/>
    <w:rsid w:val="009A4351"/>
    <w:rsid w:val="009A73DB"/>
    <w:rsid w:val="009A7B88"/>
    <w:rsid w:val="009B7136"/>
    <w:rsid w:val="009B7C5D"/>
    <w:rsid w:val="009C096A"/>
    <w:rsid w:val="009C4A70"/>
    <w:rsid w:val="009C7B9A"/>
    <w:rsid w:val="009D3558"/>
    <w:rsid w:val="009E2F77"/>
    <w:rsid w:val="009E5C91"/>
    <w:rsid w:val="009F3AE9"/>
    <w:rsid w:val="00A056FE"/>
    <w:rsid w:val="00A2273A"/>
    <w:rsid w:val="00A236C0"/>
    <w:rsid w:val="00A246D9"/>
    <w:rsid w:val="00A3181F"/>
    <w:rsid w:val="00A34706"/>
    <w:rsid w:val="00A35E12"/>
    <w:rsid w:val="00A417C6"/>
    <w:rsid w:val="00A431DB"/>
    <w:rsid w:val="00A45202"/>
    <w:rsid w:val="00A54473"/>
    <w:rsid w:val="00A6273E"/>
    <w:rsid w:val="00A6460B"/>
    <w:rsid w:val="00A65B3F"/>
    <w:rsid w:val="00A667EE"/>
    <w:rsid w:val="00A67C5B"/>
    <w:rsid w:val="00A70029"/>
    <w:rsid w:val="00A70BA8"/>
    <w:rsid w:val="00A73BC2"/>
    <w:rsid w:val="00A8003F"/>
    <w:rsid w:val="00A80781"/>
    <w:rsid w:val="00A90A96"/>
    <w:rsid w:val="00A94CB3"/>
    <w:rsid w:val="00AA169B"/>
    <w:rsid w:val="00AA3E0F"/>
    <w:rsid w:val="00AA6FE4"/>
    <w:rsid w:val="00AB50BC"/>
    <w:rsid w:val="00AC5C7E"/>
    <w:rsid w:val="00B05E6E"/>
    <w:rsid w:val="00B14C2B"/>
    <w:rsid w:val="00B20B5F"/>
    <w:rsid w:val="00B23F60"/>
    <w:rsid w:val="00B27FC7"/>
    <w:rsid w:val="00B373BF"/>
    <w:rsid w:val="00B407BB"/>
    <w:rsid w:val="00B408F9"/>
    <w:rsid w:val="00B50E21"/>
    <w:rsid w:val="00B63059"/>
    <w:rsid w:val="00B70F99"/>
    <w:rsid w:val="00B71A76"/>
    <w:rsid w:val="00B7253F"/>
    <w:rsid w:val="00B7331F"/>
    <w:rsid w:val="00B745D9"/>
    <w:rsid w:val="00B80648"/>
    <w:rsid w:val="00B968AC"/>
    <w:rsid w:val="00BA3EA9"/>
    <w:rsid w:val="00BA47A5"/>
    <w:rsid w:val="00BA6684"/>
    <w:rsid w:val="00BA693B"/>
    <w:rsid w:val="00BB1BA8"/>
    <w:rsid w:val="00BC1562"/>
    <w:rsid w:val="00BC4F21"/>
    <w:rsid w:val="00BC505F"/>
    <w:rsid w:val="00BD11AA"/>
    <w:rsid w:val="00BD5477"/>
    <w:rsid w:val="00BE211F"/>
    <w:rsid w:val="00BE2EF7"/>
    <w:rsid w:val="00BF5738"/>
    <w:rsid w:val="00C203BF"/>
    <w:rsid w:val="00C208B0"/>
    <w:rsid w:val="00C2347A"/>
    <w:rsid w:val="00C306C5"/>
    <w:rsid w:val="00C568F2"/>
    <w:rsid w:val="00C62916"/>
    <w:rsid w:val="00C67441"/>
    <w:rsid w:val="00C851B7"/>
    <w:rsid w:val="00C925D3"/>
    <w:rsid w:val="00CA3402"/>
    <w:rsid w:val="00CC4D6F"/>
    <w:rsid w:val="00D01E33"/>
    <w:rsid w:val="00D1106F"/>
    <w:rsid w:val="00D149FC"/>
    <w:rsid w:val="00D20E09"/>
    <w:rsid w:val="00D347E4"/>
    <w:rsid w:val="00D35BDA"/>
    <w:rsid w:val="00D43C13"/>
    <w:rsid w:val="00D50CFA"/>
    <w:rsid w:val="00D51587"/>
    <w:rsid w:val="00D51E09"/>
    <w:rsid w:val="00D571C2"/>
    <w:rsid w:val="00D64584"/>
    <w:rsid w:val="00D74B20"/>
    <w:rsid w:val="00D77377"/>
    <w:rsid w:val="00D919FA"/>
    <w:rsid w:val="00DB37B2"/>
    <w:rsid w:val="00DC02FA"/>
    <w:rsid w:val="00DD6139"/>
    <w:rsid w:val="00DE0A05"/>
    <w:rsid w:val="00DE25D3"/>
    <w:rsid w:val="00DE6A71"/>
    <w:rsid w:val="00DF1857"/>
    <w:rsid w:val="00DF2A6D"/>
    <w:rsid w:val="00E073DA"/>
    <w:rsid w:val="00E11624"/>
    <w:rsid w:val="00E13C8E"/>
    <w:rsid w:val="00E14F0E"/>
    <w:rsid w:val="00E20AD5"/>
    <w:rsid w:val="00E227F4"/>
    <w:rsid w:val="00E25CF2"/>
    <w:rsid w:val="00E26BE0"/>
    <w:rsid w:val="00E30223"/>
    <w:rsid w:val="00E709E2"/>
    <w:rsid w:val="00E770A7"/>
    <w:rsid w:val="00E82D7D"/>
    <w:rsid w:val="00E84413"/>
    <w:rsid w:val="00E870F4"/>
    <w:rsid w:val="00E94FFA"/>
    <w:rsid w:val="00EB50D5"/>
    <w:rsid w:val="00EB5BD0"/>
    <w:rsid w:val="00EB76C9"/>
    <w:rsid w:val="00EC33A6"/>
    <w:rsid w:val="00EC7993"/>
    <w:rsid w:val="00ED0765"/>
    <w:rsid w:val="00ED297B"/>
    <w:rsid w:val="00ED4E4A"/>
    <w:rsid w:val="00ED545C"/>
    <w:rsid w:val="00ED6504"/>
    <w:rsid w:val="00EE4BF6"/>
    <w:rsid w:val="00EE7A12"/>
    <w:rsid w:val="00EF02A7"/>
    <w:rsid w:val="00EF17A3"/>
    <w:rsid w:val="00EF35B0"/>
    <w:rsid w:val="00EF7ED3"/>
    <w:rsid w:val="00F02681"/>
    <w:rsid w:val="00F03246"/>
    <w:rsid w:val="00F0459D"/>
    <w:rsid w:val="00F07C7A"/>
    <w:rsid w:val="00F16040"/>
    <w:rsid w:val="00F219A8"/>
    <w:rsid w:val="00F26522"/>
    <w:rsid w:val="00F45EAB"/>
    <w:rsid w:val="00F46B1B"/>
    <w:rsid w:val="00F51255"/>
    <w:rsid w:val="00F656AD"/>
    <w:rsid w:val="00F6792C"/>
    <w:rsid w:val="00F72E31"/>
    <w:rsid w:val="00F80D61"/>
    <w:rsid w:val="00F8536F"/>
    <w:rsid w:val="00F85E97"/>
    <w:rsid w:val="00F940E8"/>
    <w:rsid w:val="00F94202"/>
    <w:rsid w:val="00FA070B"/>
    <w:rsid w:val="00FA1084"/>
    <w:rsid w:val="00FA1E99"/>
    <w:rsid w:val="00FA5005"/>
    <w:rsid w:val="00FB2B0D"/>
    <w:rsid w:val="00FC466D"/>
    <w:rsid w:val="00FD1297"/>
    <w:rsid w:val="00FD2462"/>
    <w:rsid w:val="00FE068D"/>
    <w:rsid w:val="00FE2339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99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f-db1">
    <w:name w:val="f-db1"/>
    <w:basedOn w:val="a0"/>
    <w:rsid w:val="002C5E7D"/>
    <w:rPr>
      <w:vanish w:val="0"/>
    </w:rPr>
  </w:style>
  <w:style w:type="character" w:styleId="a6">
    <w:name w:val="Strong"/>
    <w:basedOn w:val="a0"/>
    <w:uiPriority w:val="22"/>
    <w:qFormat/>
    <w:rsid w:val="00C203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4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64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2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A6942A4-2B5B-4099-A995-050D3F7E4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</TotalTime>
  <Pages>2</Pages>
  <Words>106</Words>
  <Characters>606</Characters>
  <Application>Microsoft Office Word</Application>
  <DocSecurity>0</DocSecurity>
  <Lines>5</Lines>
  <Paragraphs>1</Paragraphs>
  <ScaleCrop>false</ScaleCrop>
  <Company>China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391</cp:revision>
  <cp:lastPrinted>2018-12-13T08:02:00Z</cp:lastPrinted>
  <dcterms:created xsi:type="dcterms:W3CDTF">2017-12-16T05:34:00Z</dcterms:created>
  <dcterms:modified xsi:type="dcterms:W3CDTF">2019-04-18T07:50:00Z</dcterms:modified>
</cp:coreProperties>
</file>